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5753" w14:textId="1BFB088B" w:rsidR="00B70944" w:rsidRPr="0077561C" w:rsidRDefault="00B70944">
      <w:pPr>
        <w:rPr>
          <w:b/>
          <w:sz w:val="40"/>
          <w:szCs w:val="40"/>
          <w:u w:val="single"/>
        </w:rPr>
      </w:pPr>
      <w:r w:rsidRPr="0077561C">
        <w:rPr>
          <w:b/>
          <w:sz w:val="40"/>
          <w:szCs w:val="40"/>
          <w:u w:val="single"/>
        </w:rPr>
        <w:t xml:space="preserve">I can write a </w:t>
      </w:r>
      <w:r w:rsidR="0077561C" w:rsidRPr="0077561C">
        <w:rPr>
          <w:b/>
          <w:sz w:val="40"/>
          <w:szCs w:val="40"/>
          <w:u w:val="single"/>
        </w:rPr>
        <w:t>news report</w:t>
      </w:r>
    </w:p>
    <w:p w14:paraId="20E88A53" w14:textId="77777777" w:rsidR="00B70944" w:rsidRDefault="00B70944"/>
    <w:p w14:paraId="2BC92250" w14:textId="77777777" w:rsidR="00B70944" w:rsidRDefault="00B70944"/>
    <w:p w14:paraId="5E49F33F" w14:textId="77777777" w:rsidR="00B70944" w:rsidRDefault="00B70944"/>
    <w:p w14:paraId="5D280C05" w14:textId="5E362583" w:rsidR="008A1C5F"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Breaking news</w:t>
      </w:r>
      <w:r w:rsidR="00D238E2" w:rsidRPr="0077561C">
        <w:rPr>
          <w:rFonts w:asciiTheme="majorHAnsi" w:hAnsiTheme="majorHAnsi" w:cstheme="majorHAnsi"/>
          <w:sz w:val="32"/>
          <w:szCs w:val="32"/>
        </w:rPr>
        <w:t xml:space="preserve"> at 1</w:t>
      </w:r>
    </w:p>
    <w:p w14:paraId="64620BC2" w14:textId="77777777" w:rsidR="00595C16"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We interrupt this programme to announce that dragons have been sighted over Truro and the surrounding areas. Earlier this morning, police were called by some alarmed residents of Kea and Playing Place, who claimed to have seen a fully grown adult Cornish Ridgeback swooping over the city and approaching their houses at frighteningly close range.</w:t>
      </w:r>
    </w:p>
    <w:p w14:paraId="2069F98E" w14:textId="77777777" w:rsidR="00595C16"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All local residents have been warned to keep away from windows and to keep their pets indoors as these venomous pests have been known to smash windows and even steal small animals such as rabbits, hamsters and even dogs, when hungry.</w:t>
      </w:r>
    </w:p>
    <w:p w14:paraId="1C977B87" w14:textId="77777777" w:rsidR="00595C16"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Residents have also claimed that recently, baby dragons have been seen emerging from unusual clusters of oddly shaped eggs and leaving fragments of discarded shell in local gardens and parks.</w:t>
      </w:r>
    </w:p>
    <w:p w14:paraId="7A6AB3B2" w14:textId="35C104E3" w:rsidR="00595C16"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w:t>
      </w:r>
      <w:r w:rsidR="0077561C">
        <w:rPr>
          <w:rFonts w:asciiTheme="majorHAnsi" w:hAnsiTheme="majorHAnsi" w:cstheme="majorHAnsi"/>
          <w:sz w:val="32"/>
          <w:szCs w:val="32"/>
        </w:rPr>
        <w:t xml:space="preserve">I </w:t>
      </w:r>
      <w:r w:rsidRPr="0077561C">
        <w:rPr>
          <w:rFonts w:asciiTheme="majorHAnsi" w:hAnsiTheme="majorHAnsi" w:cstheme="majorHAnsi"/>
          <w:sz w:val="32"/>
          <w:szCs w:val="32"/>
        </w:rPr>
        <w:t xml:space="preserve">found one of them varmints </w:t>
      </w:r>
      <w:r w:rsidR="0077561C">
        <w:rPr>
          <w:rFonts w:asciiTheme="majorHAnsi" w:hAnsiTheme="majorHAnsi" w:cstheme="majorHAnsi"/>
          <w:sz w:val="32"/>
          <w:szCs w:val="32"/>
        </w:rPr>
        <w:t>c</w:t>
      </w:r>
      <w:bookmarkStart w:id="0" w:name="_GoBack"/>
      <w:bookmarkEnd w:id="0"/>
      <w:r w:rsidRPr="0077561C">
        <w:rPr>
          <w:rFonts w:asciiTheme="majorHAnsi" w:hAnsiTheme="majorHAnsi" w:cstheme="majorHAnsi"/>
          <w:sz w:val="32"/>
          <w:szCs w:val="32"/>
        </w:rPr>
        <w:t>hewing on me rubbish bags”, one local man in his early 40s claimed.</w:t>
      </w:r>
    </w:p>
    <w:p w14:paraId="6A7CA2B5" w14:textId="77777777" w:rsidR="00595C16" w:rsidRPr="0077561C" w:rsidRDefault="00595C16">
      <w:pPr>
        <w:rPr>
          <w:rFonts w:asciiTheme="majorHAnsi" w:hAnsiTheme="majorHAnsi" w:cstheme="majorHAnsi"/>
          <w:sz w:val="32"/>
          <w:szCs w:val="32"/>
        </w:rPr>
      </w:pPr>
      <w:r w:rsidRPr="0077561C">
        <w:rPr>
          <w:rFonts w:asciiTheme="majorHAnsi" w:hAnsiTheme="majorHAnsi" w:cstheme="majorHAnsi"/>
          <w:sz w:val="32"/>
          <w:szCs w:val="32"/>
        </w:rPr>
        <w:t>The council are very concerned that th</w:t>
      </w:r>
      <w:r w:rsidR="00037E5F" w:rsidRPr="0077561C">
        <w:rPr>
          <w:rFonts w:asciiTheme="majorHAnsi" w:hAnsiTheme="majorHAnsi" w:cstheme="majorHAnsi"/>
          <w:sz w:val="32"/>
          <w:szCs w:val="32"/>
        </w:rPr>
        <w:t xml:space="preserve">ese events </w:t>
      </w:r>
      <w:r w:rsidRPr="0077561C">
        <w:rPr>
          <w:rFonts w:asciiTheme="majorHAnsi" w:hAnsiTheme="majorHAnsi" w:cstheme="majorHAnsi"/>
          <w:sz w:val="32"/>
          <w:szCs w:val="32"/>
        </w:rPr>
        <w:t xml:space="preserve">could lead to a </w:t>
      </w:r>
      <w:r w:rsidR="00037E5F" w:rsidRPr="0077561C">
        <w:rPr>
          <w:rFonts w:asciiTheme="majorHAnsi" w:hAnsiTheme="majorHAnsi" w:cstheme="majorHAnsi"/>
          <w:sz w:val="32"/>
          <w:szCs w:val="32"/>
        </w:rPr>
        <w:t xml:space="preserve">major </w:t>
      </w:r>
      <w:r w:rsidRPr="0077561C">
        <w:rPr>
          <w:rFonts w:asciiTheme="majorHAnsi" w:hAnsiTheme="majorHAnsi" w:cstheme="majorHAnsi"/>
          <w:sz w:val="32"/>
          <w:szCs w:val="32"/>
        </w:rPr>
        <w:t>dragon infestation</w:t>
      </w:r>
      <w:r w:rsidR="00D238E2" w:rsidRPr="0077561C">
        <w:rPr>
          <w:rFonts w:asciiTheme="majorHAnsi" w:hAnsiTheme="majorHAnsi" w:cstheme="majorHAnsi"/>
          <w:sz w:val="32"/>
          <w:szCs w:val="32"/>
        </w:rPr>
        <w:t>.</w:t>
      </w:r>
    </w:p>
    <w:p w14:paraId="4A7ADB16" w14:textId="77777777" w:rsidR="00D238E2" w:rsidRPr="0077561C" w:rsidRDefault="00D238E2">
      <w:pPr>
        <w:rPr>
          <w:rFonts w:asciiTheme="majorHAnsi" w:hAnsiTheme="majorHAnsi" w:cstheme="majorHAnsi"/>
          <w:sz w:val="32"/>
          <w:szCs w:val="32"/>
        </w:rPr>
      </w:pPr>
      <w:r w:rsidRPr="0077561C">
        <w:rPr>
          <w:rFonts w:asciiTheme="majorHAnsi" w:hAnsiTheme="majorHAnsi" w:cstheme="majorHAnsi"/>
          <w:sz w:val="32"/>
          <w:szCs w:val="32"/>
        </w:rPr>
        <w:t>Further updates in the six o’clock news…</w:t>
      </w:r>
    </w:p>
    <w:p w14:paraId="6633B2F5" w14:textId="77777777" w:rsidR="00D238E2" w:rsidRDefault="00D238E2"/>
    <w:p w14:paraId="68654448" w14:textId="77777777" w:rsidR="00D238E2" w:rsidRDefault="00D238E2"/>
    <w:sectPr w:rsidR="00D23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6"/>
    <w:rsid w:val="00037E5F"/>
    <w:rsid w:val="00595C16"/>
    <w:rsid w:val="0077561C"/>
    <w:rsid w:val="008A1C5F"/>
    <w:rsid w:val="00B70944"/>
    <w:rsid w:val="00D2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65D8"/>
  <w15:chartTrackingRefBased/>
  <w15:docId w15:val="{B7965A62-BA76-4A32-B26D-759B300C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7ad3bb8eba1ebf3957a2593a446b6cd6">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68338a54006061d1ffeabde5fb542e54"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5DAAF-B3AF-4985-807D-D42A9921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CB823-6E86-4249-9EA2-3FB5DF1E649B}">
  <ds:schemaRefs>
    <ds:schemaRef ds:uri="http://schemas.microsoft.com/office/2006/documentManagement/types"/>
    <ds:schemaRef ds:uri="http://purl.org/dc/terms/"/>
    <ds:schemaRef ds:uri="7839a02e-f839-4acc-819a-67dea658d87b"/>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ac161985-4f78-4165-acec-441d5af03a98"/>
  </ds:schemaRefs>
</ds:datastoreItem>
</file>

<file path=customXml/itemProps3.xml><?xml version="1.0" encoding="utf-8"?>
<ds:datastoreItem xmlns:ds="http://schemas.openxmlformats.org/officeDocument/2006/customXml" ds:itemID="{E0972CDE-BA3A-41F5-AE4D-8336A75CF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Miles</dc:creator>
  <cp:keywords/>
  <dc:description/>
  <cp:lastModifiedBy>Simon Miles</cp:lastModifiedBy>
  <cp:revision>2</cp:revision>
  <dcterms:created xsi:type="dcterms:W3CDTF">2021-02-21T08:16:00Z</dcterms:created>
  <dcterms:modified xsi:type="dcterms:W3CDTF">2021-02-21T08:16:00Z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